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5C" w:rsidRDefault="002E055C" w:rsidP="002E055C">
      <w:pPr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附件2</w:t>
      </w:r>
    </w:p>
    <w:p w:rsidR="002E055C" w:rsidRDefault="002E055C" w:rsidP="002E055C">
      <w:pPr>
        <w:jc w:val="center"/>
        <w:rPr>
          <w:rFonts w:ascii="方正小标宋简体" w:eastAsia="方正小标宋简体" w:hAnsi="仿宋_GB2312"/>
          <w:color w:val="000000"/>
          <w:sz w:val="44"/>
        </w:rPr>
      </w:pPr>
      <w:bookmarkStart w:id="0" w:name="_GoBack"/>
      <w:bookmarkEnd w:id="0"/>
      <w:r>
        <w:rPr>
          <w:rFonts w:ascii="方正小标宋简体" w:eastAsia="方正小标宋简体" w:hAnsi="仿宋_GB2312" w:hint="eastAsia"/>
          <w:color w:val="000000"/>
          <w:sz w:val="44"/>
        </w:rPr>
        <w:t>大学生创新创业</w:t>
      </w:r>
      <w:r w:rsidRPr="00067C42">
        <w:rPr>
          <w:rFonts w:ascii="方正小标宋简体" w:eastAsia="方正小标宋简体" w:hAnsi="仿宋_GB2312" w:hint="eastAsia"/>
          <w:color w:val="000000"/>
          <w:sz w:val="44"/>
        </w:rPr>
        <w:t>优秀</w:t>
      </w:r>
      <w:r>
        <w:rPr>
          <w:rFonts w:ascii="方正小标宋简体" w:eastAsia="方正小标宋简体" w:hAnsi="仿宋_GB2312" w:hint="eastAsia"/>
          <w:color w:val="000000"/>
          <w:sz w:val="44"/>
        </w:rPr>
        <w:t>项目汇总表</w:t>
      </w:r>
    </w:p>
    <w:p w:rsidR="002E055C" w:rsidRDefault="002E055C" w:rsidP="002E055C">
      <w:pPr>
        <w:spacing w:line="300" w:lineRule="auto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学院：   （盖章）</w:t>
      </w:r>
      <w:r w:rsidRPr="00423EEF">
        <w:rPr>
          <w:rFonts w:ascii="楷体_GB2312" w:eastAsia="楷体_GB2312" w:hint="eastAsia"/>
          <w:color w:val="000000"/>
          <w:sz w:val="28"/>
        </w:rPr>
        <w:t xml:space="preserve">                </w:t>
      </w:r>
      <w:r>
        <w:rPr>
          <w:rFonts w:ascii="楷体_GB2312" w:eastAsia="楷体_GB2312" w:hint="eastAsia"/>
          <w:color w:val="000000"/>
          <w:sz w:val="28"/>
        </w:rPr>
        <w:t xml:space="preserve">                        学院</w:t>
      </w:r>
      <w:r w:rsidRPr="00423EEF">
        <w:rPr>
          <w:rFonts w:ascii="楷体_GB2312" w:eastAsia="楷体_GB2312" w:hint="eastAsia"/>
          <w:color w:val="000000"/>
          <w:sz w:val="28"/>
        </w:rPr>
        <w:t>主要负责部门</w:t>
      </w:r>
      <w:r>
        <w:rPr>
          <w:rFonts w:ascii="楷体_GB2312" w:eastAsia="楷体_GB2312" w:hint="eastAsia"/>
          <w:color w:val="000000"/>
          <w:sz w:val="28"/>
        </w:rPr>
        <w:t>：</w:t>
      </w:r>
      <w:r w:rsidRPr="00423EEF">
        <w:rPr>
          <w:rFonts w:ascii="楷体_GB2312" w:eastAsia="楷体_GB2312" w:hint="eastAsia"/>
          <w:color w:val="000000"/>
          <w:sz w:val="28"/>
        </w:rPr>
        <w:t xml:space="preserve"> </w:t>
      </w:r>
      <w:r>
        <w:rPr>
          <w:rFonts w:ascii="楷体_GB2312" w:eastAsia="楷体_GB2312" w:hint="eastAsia"/>
          <w:color w:val="000000"/>
          <w:sz w:val="28"/>
        </w:rPr>
        <w:t xml:space="preserve">   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605"/>
        <w:gridCol w:w="761"/>
        <w:gridCol w:w="706"/>
        <w:gridCol w:w="1120"/>
        <w:gridCol w:w="1276"/>
        <w:gridCol w:w="850"/>
        <w:gridCol w:w="1129"/>
        <w:gridCol w:w="829"/>
        <w:gridCol w:w="669"/>
        <w:gridCol w:w="670"/>
        <w:gridCol w:w="670"/>
        <w:gridCol w:w="669"/>
        <w:gridCol w:w="670"/>
        <w:gridCol w:w="931"/>
        <w:gridCol w:w="1167"/>
      </w:tblGrid>
      <w:tr w:rsidR="002E055C" w:rsidRPr="003E09D7" w:rsidTr="000E4A3C">
        <w:trPr>
          <w:trHeight w:val="620"/>
          <w:jc w:val="center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负责人姓 名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性别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参与方式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黑体" w:eastAsia="黑体"/>
                <w:color w:val="000000"/>
              </w:rPr>
            </w:pPr>
            <w:r w:rsidRPr="003E09D7">
              <w:rPr>
                <w:rFonts w:ascii="黑体" w:eastAsia="黑体" w:hint="eastAsia"/>
                <w:color w:val="000000"/>
              </w:rPr>
              <w:t>申请扶持额度</w:t>
            </w:r>
          </w:p>
          <w:p w:rsidR="002E055C" w:rsidRPr="003E09D7" w:rsidRDefault="002E055C" w:rsidP="000E4A3C">
            <w:pPr>
              <w:snapToGrid w:val="0"/>
              <w:ind w:leftChars="-36" w:left="-86"/>
              <w:jc w:val="center"/>
              <w:rPr>
                <w:rFonts w:ascii="黑体" w:eastAsia="黑体"/>
                <w:color w:val="000000"/>
              </w:rPr>
            </w:pPr>
            <w:r w:rsidRPr="003E09D7">
              <w:rPr>
                <w:rFonts w:ascii="黑体" w:eastAsia="黑体" w:hint="eastAsia"/>
                <w:color w:val="000000"/>
              </w:rPr>
              <w:t>（万元）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创业项目情况</w:t>
            </w:r>
          </w:p>
        </w:tc>
        <w:tc>
          <w:tcPr>
            <w:tcW w:w="427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高校和地方配套资金、场地扶持情况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ind w:leftChars="-45" w:left="-108" w:firstLineChars="34" w:firstLine="82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联系电话</w:t>
            </w:r>
          </w:p>
        </w:tc>
      </w:tr>
      <w:tr w:rsidR="002E055C" w:rsidRPr="003E09D7" w:rsidTr="000E4A3C">
        <w:trPr>
          <w:trHeight w:val="621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创业项目</w:t>
            </w:r>
          </w:p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所处</w:t>
            </w:r>
          </w:p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行业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是否工商注册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指导</w:t>
            </w:r>
          </w:p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 w:rsidRPr="003E09D7">
              <w:rPr>
                <w:rFonts w:ascii="黑体" w:eastAsia="黑体" w:hAnsi="宋体" w:hint="eastAsia"/>
                <w:color w:val="000000"/>
              </w:rPr>
              <w:t>教师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高校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政府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社会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</w:p>
        </w:tc>
      </w:tr>
      <w:tr w:rsidR="002E055C" w:rsidRPr="003E09D7" w:rsidTr="000E4A3C">
        <w:trPr>
          <w:trHeight w:val="621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股份</w:t>
            </w:r>
          </w:p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占比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ind w:left="288" w:hangingChars="120" w:hanging="288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职务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资金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场地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Default="002E055C" w:rsidP="000E4A3C">
            <w:pPr>
              <w:snapToGrid w:val="0"/>
              <w:jc w:val="center"/>
              <w:rPr>
                <w:rFonts w:ascii="仿宋_GB2312" w:eastAsia="Times New Roman" w:hAnsi="宋体"/>
                <w:color w:val="000000"/>
              </w:rPr>
            </w:pPr>
          </w:p>
        </w:tc>
      </w:tr>
      <w:tr w:rsidR="002E055C" w:rsidRPr="003E09D7" w:rsidTr="000E4A3C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  <w:tr w:rsidR="002E055C" w:rsidRPr="003E09D7" w:rsidTr="000E4A3C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  <w:tr w:rsidR="002E055C" w:rsidRPr="003E09D7" w:rsidTr="000E4A3C">
        <w:trPr>
          <w:trHeight w:val="869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55C" w:rsidRPr="003E09D7" w:rsidRDefault="002E055C" w:rsidP="000E4A3C">
            <w:pPr>
              <w:snapToGrid w:val="0"/>
              <w:jc w:val="center"/>
              <w:rPr>
                <w:rFonts w:ascii="仿宋_GB2312" w:eastAsia="Times New Roman"/>
                <w:color w:val="000000"/>
              </w:rPr>
            </w:pPr>
          </w:p>
        </w:tc>
      </w:tr>
    </w:tbl>
    <w:p w:rsidR="002E055C" w:rsidRDefault="002E055C" w:rsidP="002E055C">
      <w:pPr>
        <w:rPr>
          <w:rFonts w:ascii="仿宋_GB2312" w:eastAsia="仿宋_GB2312"/>
          <w:color w:val="000000"/>
          <w:sz w:val="30"/>
          <w:szCs w:val="30"/>
        </w:rPr>
      </w:pPr>
    </w:p>
    <w:p w:rsidR="004358AB" w:rsidRDefault="004358AB" w:rsidP="00323B43"/>
    <w:sectPr w:rsidR="004358AB" w:rsidSect="002E055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2E055C"/>
    <w:rsid w:val="001D5B7C"/>
    <w:rsid w:val="002E055C"/>
    <w:rsid w:val="00323B43"/>
    <w:rsid w:val="003D37D8"/>
    <w:rsid w:val="004358AB"/>
    <w:rsid w:val="00480F4D"/>
    <w:rsid w:val="008B7726"/>
    <w:rsid w:val="00C641F8"/>
    <w:rsid w:val="00D10866"/>
    <w:rsid w:val="00F5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5C"/>
    <w:pPr>
      <w:widowControl w:val="0"/>
      <w:spacing w:after="0" w:line="240" w:lineRule="auto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2018-04-10T01:32:00Z</dcterms:created>
  <dcterms:modified xsi:type="dcterms:W3CDTF">2018-04-10T01:32:00Z</dcterms:modified>
</cp:coreProperties>
</file>